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CA58E3" w:rsidRPr="00CA58E3">
        <w:rPr>
          <w:rFonts w:ascii="Times New Roman" w:hAnsi="Times New Roman" w:cs="Times New Roman"/>
          <w:sz w:val="26"/>
          <w:szCs w:val="26"/>
        </w:rPr>
        <w:t>вычислительной техники, оргтехники и лицензии на программу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r w:rsidR="00CA58E3">
        <w:rPr>
          <w:rFonts w:ascii="Times New Roman" w:hAnsi="Times New Roman" w:cs="Times New Roman"/>
          <w:sz w:val="26"/>
          <w:szCs w:val="26"/>
        </w:rPr>
        <w:t xml:space="preserve">Академика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r w:rsidR="00CA58E3">
        <w:rPr>
          <w:rFonts w:ascii="Times New Roman" w:hAnsi="Times New Roman" w:cs="Times New Roman"/>
          <w:sz w:val="26"/>
          <w:szCs w:val="26"/>
        </w:rPr>
        <w:t xml:space="preserve">Академика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 xml:space="preserve">поставка вычислительной техники, оргтехники и </w:t>
      </w:r>
      <w:r w:rsidR="00EC7E1C">
        <w:rPr>
          <w:rFonts w:ascii="Times New Roman" w:hAnsi="Times New Roman" w:cs="Times New Roman"/>
          <w:sz w:val="26"/>
          <w:szCs w:val="26"/>
        </w:rPr>
        <w:t>лицензии на программу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7E1C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вычислительной техники, оргтехники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лицензии на программу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EC7E1C" w:rsidP="00756F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437 066,00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четыреста тридцать семь тысяч шестьдесят шесть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 w:rsidR="00756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756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756F0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FF00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FF0067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6F00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FF0067" w:rsidP="000049B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bookmarkStart w:id="0" w:name="_GoBack"/>
            <w:bookmarkEnd w:id="0"/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49B2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B2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56F00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A58E3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C7E1C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0067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72</cp:revision>
  <cp:lastPrinted>2012-07-12T10:35:00Z</cp:lastPrinted>
  <dcterms:created xsi:type="dcterms:W3CDTF">2012-07-12T09:42:00Z</dcterms:created>
  <dcterms:modified xsi:type="dcterms:W3CDTF">2014-12-05T13:24:00Z</dcterms:modified>
</cp:coreProperties>
</file>